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685" w:rsidRDefault="00952685" w:rsidP="00952685">
      <w:pPr>
        <w:jc w:val="center"/>
        <w:rPr>
          <w:rFonts w:ascii="ＭＳ 明朝" w:hAnsi="ＭＳ 明朝"/>
          <w:b/>
          <w:bCs/>
          <w:sz w:val="36"/>
          <w:szCs w:val="36"/>
        </w:rPr>
      </w:pPr>
      <w:r>
        <w:rPr>
          <w:rFonts w:ascii="ＭＳ 明朝" w:hAnsi="ＭＳ 明朝" w:hint="eastAsia"/>
          <w:b/>
          <w:bCs/>
          <w:sz w:val="36"/>
          <w:szCs w:val="36"/>
        </w:rPr>
        <w:t>新潟リハビリテーション研究会　定例勉強会</w:t>
      </w:r>
    </w:p>
    <w:p w:rsidR="00952685" w:rsidRDefault="00952685" w:rsidP="00952685">
      <w:pPr>
        <w:rPr>
          <w:rFonts w:ascii="ＭＳ 明朝" w:hAnsi="ＭＳ 明朝"/>
          <w:szCs w:val="24"/>
        </w:rPr>
      </w:pP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日　　時：平成25年</w:t>
      </w:r>
      <w:r w:rsidR="004D7A3F">
        <w:rPr>
          <w:rFonts w:ascii="ＭＳ 明朝" w:hAnsi="ＭＳ 明朝" w:hint="eastAsia"/>
          <w:sz w:val="22"/>
        </w:rPr>
        <w:t>7</w:t>
      </w:r>
      <w:r>
        <w:rPr>
          <w:rFonts w:ascii="ＭＳ 明朝" w:hAnsi="ＭＳ 明朝" w:hint="eastAsia"/>
          <w:sz w:val="22"/>
        </w:rPr>
        <w:t>月</w:t>
      </w:r>
      <w:r w:rsidR="004D7A3F">
        <w:rPr>
          <w:rFonts w:ascii="ＭＳ 明朝" w:hAnsi="ＭＳ 明朝" w:hint="eastAsia"/>
          <w:sz w:val="22"/>
        </w:rPr>
        <w:t>8</w:t>
      </w:r>
      <w:r>
        <w:rPr>
          <w:rFonts w:ascii="ＭＳ 明朝" w:hAnsi="ＭＳ 明朝" w:hint="eastAsia"/>
          <w:sz w:val="22"/>
        </w:rPr>
        <w:t>日（月）19時より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場　　所：みどり病院　2階食堂　</w:t>
      </w:r>
    </w:p>
    <w:p w:rsidR="00952685" w:rsidRDefault="00952685" w:rsidP="00952685">
      <w:pPr>
        <w:spacing w:line="480" w:lineRule="auto"/>
        <w:ind w:firstLineChars="580" w:firstLine="127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http://www.midori-gr.jp/html/98map/map_m.html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内　　容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１）19:00～　薬事案内報告</w:t>
      </w:r>
    </w:p>
    <w:p w:rsidR="00952685" w:rsidRDefault="00952685" w:rsidP="00952685">
      <w:pPr>
        <w:spacing w:line="48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２）19:15～　ミニレクチャー　</w:t>
      </w:r>
    </w:p>
    <w:p w:rsidR="004D7A3F" w:rsidRPr="004D7A3F" w:rsidRDefault="00EB792C" w:rsidP="004D7A3F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1</w:t>
      </w:r>
      <w:r w:rsidRPr="00EB792C">
        <w:rPr>
          <w:rFonts w:ascii="ＭＳ 明朝" w:hAnsi="ＭＳ 明朝" w:hint="eastAsia"/>
          <w:sz w:val="22"/>
        </w:rPr>
        <w:t>．</w:t>
      </w:r>
      <w:r w:rsidR="004D7A3F" w:rsidRPr="004D7A3F">
        <w:rPr>
          <w:rFonts w:ascii="ＭＳ 明朝" w:hAnsi="ＭＳ 明朝" w:hint="eastAsia"/>
          <w:sz w:val="22"/>
        </w:rPr>
        <w:t>「能動義手と筋電義手に関して」</w:t>
      </w:r>
    </w:p>
    <w:p w:rsidR="004D7A3F" w:rsidRPr="004D7A3F" w:rsidRDefault="004D7A3F" w:rsidP="004D7A3F">
      <w:pPr>
        <w:spacing w:line="360" w:lineRule="auto"/>
        <w:ind w:firstLineChars="129" w:firstLine="284"/>
        <w:jc w:val="right"/>
        <w:rPr>
          <w:rFonts w:ascii="ＭＳ 明朝" w:hAnsi="ＭＳ 明朝" w:hint="eastAsia"/>
          <w:sz w:val="22"/>
        </w:rPr>
      </w:pPr>
      <w:r w:rsidRPr="004D7A3F">
        <w:rPr>
          <w:rFonts w:ascii="ＭＳ 明朝" w:hAnsi="ＭＳ 明朝" w:hint="eastAsia"/>
          <w:sz w:val="22"/>
        </w:rPr>
        <w:t xml:space="preserve">　　みどり病院　佐藤　豊先生</w:t>
      </w:r>
    </w:p>
    <w:p w:rsidR="004D7A3F" w:rsidRPr="004D7A3F" w:rsidRDefault="004D7A3F" w:rsidP="004D7A3F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 w:rsidRPr="004D7A3F">
        <w:rPr>
          <w:rFonts w:ascii="ＭＳ 明朝" w:hAnsi="ＭＳ 明朝" w:hint="eastAsia"/>
          <w:sz w:val="22"/>
        </w:rPr>
        <w:t>2.「南魚沼市立ゆきぐに大和病院リハビリテーション科の紹介」</w:t>
      </w:r>
    </w:p>
    <w:p w:rsidR="004D7A3F" w:rsidRPr="004D7A3F" w:rsidRDefault="004D7A3F" w:rsidP="004D7A3F">
      <w:pPr>
        <w:spacing w:line="360" w:lineRule="auto"/>
        <w:ind w:firstLineChars="129" w:firstLine="284"/>
        <w:jc w:val="right"/>
        <w:rPr>
          <w:rFonts w:ascii="ＭＳ 明朝" w:hAnsi="ＭＳ 明朝" w:hint="eastAsia"/>
          <w:sz w:val="22"/>
        </w:rPr>
      </w:pPr>
      <w:r w:rsidRPr="004D7A3F">
        <w:rPr>
          <w:rFonts w:ascii="ＭＳ 明朝" w:hAnsi="ＭＳ 明朝" w:hint="eastAsia"/>
          <w:sz w:val="22"/>
        </w:rPr>
        <w:t xml:space="preserve">　　南魚沼市立ゆきぐに大和病院リハビリテーション科　大西康史先生</w:t>
      </w:r>
    </w:p>
    <w:p w:rsidR="004D7A3F" w:rsidRPr="004D7A3F" w:rsidRDefault="004D7A3F" w:rsidP="004D7A3F">
      <w:pPr>
        <w:spacing w:line="360" w:lineRule="auto"/>
        <w:ind w:firstLineChars="129" w:firstLine="284"/>
        <w:rPr>
          <w:rFonts w:ascii="ＭＳ 明朝" w:hAnsi="ＭＳ 明朝" w:hint="eastAsia"/>
          <w:sz w:val="22"/>
        </w:rPr>
      </w:pPr>
      <w:r w:rsidRPr="004D7A3F">
        <w:rPr>
          <w:rFonts w:ascii="ＭＳ 明朝" w:hAnsi="ＭＳ 明朝" w:hint="eastAsia"/>
          <w:sz w:val="22"/>
        </w:rPr>
        <w:t>3.「新専門医制度の新潟県研修プログラムについて</w:t>
      </w:r>
    </w:p>
    <w:p w:rsidR="004D7A3F" w:rsidRPr="004D7A3F" w:rsidRDefault="004D7A3F" w:rsidP="004D7A3F">
      <w:pPr>
        <w:spacing w:line="360" w:lineRule="auto"/>
        <w:ind w:firstLineChars="129" w:firstLine="284"/>
        <w:jc w:val="right"/>
        <w:rPr>
          <w:rFonts w:ascii="ＭＳ 明朝" w:hAnsi="ＭＳ 明朝" w:hint="eastAsia"/>
          <w:sz w:val="22"/>
        </w:rPr>
      </w:pPr>
      <w:r w:rsidRPr="004D7A3F">
        <w:rPr>
          <w:rFonts w:ascii="ＭＳ 明朝" w:hAnsi="ＭＳ 明朝" w:hint="eastAsia"/>
          <w:sz w:val="22"/>
        </w:rPr>
        <w:t xml:space="preserve">　　新潟大学　木村慎二先生</w:t>
      </w:r>
    </w:p>
    <w:p w:rsidR="00952685" w:rsidRDefault="004D7A3F" w:rsidP="004D7A3F">
      <w:pPr>
        <w:spacing w:line="360" w:lineRule="auto"/>
        <w:ind w:firstLineChars="129" w:firstLine="284"/>
        <w:jc w:val="right"/>
      </w:pPr>
      <w:r w:rsidRPr="004D7A3F">
        <w:rPr>
          <w:rFonts w:ascii="ＭＳ 明朝" w:hAnsi="ＭＳ 明朝" w:hint="eastAsia"/>
          <w:sz w:val="22"/>
        </w:rPr>
        <w:t xml:space="preserve">　　新潟リハ</w:t>
      </w:r>
      <w:bookmarkStart w:id="0" w:name="_GoBack"/>
      <w:bookmarkEnd w:id="0"/>
      <w:r w:rsidRPr="004D7A3F">
        <w:rPr>
          <w:rFonts w:ascii="ＭＳ 明朝" w:hAnsi="ＭＳ 明朝" w:hint="eastAsia"/>
          <w:sz w:val="22"/>
        </w:rPr>
        <w:t>病院　﨑村陽子先生</w:t>
      </w:r>
    </w:p>
    <w:sectPr w:rsidR="009526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2C"/>
    <w:rsid w:val="001146D3"/>
    <w:rsid w:val="00171BDB"/>
    <w:rsid w:val="00397961"/>
    <w:rsid w:val="0048522C"/>
    <w:rsid w:val="004D7A3F"/>
    <w:rsid w:val="00516038"/>
    <w:rsid w:val="006060EF"/>
    <w:rsid w:val="00952685"/>
    <w:rsid w:val="009F1AB8"/>
    <w:rsid w:val="00EB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CBD402-760C-49B0-B6B2-D8839B32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リハビリ医師室</dc:creator>
  <cp:keywords/>
  <dc:description/>
  <cp:lastModifiedBy>リハビリ1</cp:lastModifiedBy>
  <cp:revision>5</cp:revision>
  <cp:lastPrinted>2013-02-15T04:43:00Z</cp:lastPrinted>
  <dcterms:created xsi:type="dcterms:W3CDTF">2013-10-24T03:28:00Z</dcterms:created>
  <dcterms:modified xsi:type="dcterms:W3CDTF">2013-10-24T06:28:00Z</dcterms:modified>
</cp:coreProperties>
</file>